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办理沙特签证客户信息资料</w:t>
      </w:r>
    </w:p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申请签证人员信息</w:t>
      </w:r>
    </w:p>
    <w:tbl>
      <w:tblPr>
        <w:tblStyle w:val="6"/>
        <w:tblW w:w="9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申请人姓名（全名）</w:t>
            </w:r>
          </w:p>
        </w:tc>
        <w:tc>
          <w:tcPr>
            <w:tcW w:w="671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联系电话（</w:t>
            </w:r>
            <w:r>
              <w:rPr>
                <w:rFonts w:hint="eastAsia"/>
                <w:b/>
                <w:sz w:val="28"/>
                <w:szCs w:val="28"/>
              </w:rPr>
              <w:t>必填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713" w:type="dxa"/>
            <w:vAlign w:val="center"/>
          </w:tcPr>
          <w:p>
            <w:pPr>
              <w:jc w:val="righ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电子邮箱（必填）</w:t>
            </w:r>
          </w:p>
        </w:tc>
        <w:tc>
          <w:tcPr>
            <w:tcW w:w="6713" w:type="dxa"/>
            <w:vAlign w:val="center"/>
          </w:tcPr>
          <w:p>
            <w:pPr>
              <w:jc w:val="righ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Cs w:val="21"/>
              </w:rPr>
              <w:t>（座机/如有）</w:t>
            </w:r>
          </w:p>
        </w:tc>
        <w:tc>
          <w:tcPr>
            <w:tcW w:w="671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住址（</w:t>
            </w:r>
            <w:r>
              <w:rPr>
                <w:rFonts w:hint="eastAsia"/>
                <w:b/>
                <w:sz w:val="28"/>
                <w:szCs w:val="28"/>
              </w:rPr>
              <w:t>目前与在职公司同城市的</w:t>
            </w:r>
            <w:r>
              <w:rPr>
                <w:rFonts w:hint="eastAsia"/>
                <w:sz w:val="28"/>
                <w:szCs w:val="28"/>
              </w:rPr>
              <w:t>实际住址，精确到门牌号）</w:t>
            </w:r>
          </w:p>
        </w:tc>
        <w:tc>
          <w:tcPr>
            <w:tcW w:w="671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本公司外事办经手人员信息</w:t>
      </w:r>
    </w:p>
    <w:tbl>
      <w:tblPr>
        <w:tblStyle w:val="6"/>
        <w:tblW w:w="9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办理人姓名（全名）</w:t>
            </w:r>
          </w:p>
        </w:tc>
        <w:tc>
          <w:tcPr>
            <w:tcW w:w="671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联系电话（手机）</w:t>
            </w:r>
          </w:p>
        </w:tc>
        <w:tc>
          <w:tcPr>
            <w:tcW w:w="671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Cs w:val="21"/>
              </w:rPr>
              <w:t>（座机/如有）</w:t>
            </w:r>
          </w:p>
        </w:tc>
        <w:tc>
          <w:tcPr>
            <w:tcW w:w="671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住址（</w:t>
            </w:r>
            <w:r>
              <w:rPr>
                <w:rFonts w:hint="eastAsia"/>
                <w:b/>
                <w:sz w:val="28"/>
                <w:szCs w:val="28"/>
              </w:rPr>
              <w:t>目前与在职公司同城市的</w:t>
            </w:r>
            <w:r>
              <w:rPr>
                <w:rFonts w:hint="eastAsia"/>
                <w:sz w:val="28"/>
                <w:szCs w:val="28"/>
              </w:rPr>
              <w:t>实际住址，精确到门牌号）</w:t>
            </w:r>
          </w:p>
        </w:tc>
        <w:tc>
          <w:tcPr>
            <w:tcW w:w="671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注：本人申请或邮寄至使馆指定代理公司的，只提供申请签证人员信息即可；大型企业统一由公司外事办办理签证事宜的，需要提供申请人和办理人的信息。请务必提供真实信息，以便使馆电话核查，为您的签证申请节省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26B63"/>
    <w:rsid w:val="00251F66"/>
    <w:rsid w:val="00293959"/>
    <w:rsid w:val="003344E3"/>
    <w:rsid w:val="003F6C51"/>
    <w:rsid w:val="00426B63"/>
    <w:rsid w:val="004B7449"/>
    <w:rsid w:val="004E6753"/>
    <w:rsid w:val="006C3F95"/>
    <w:rsid w:val="006E0FD5"/>
    <w:rsid w:val="00753278"/>
    <w:rsid w:val="007E53F3"/>
    <w:rsid w:val="00825D38"/>
    <w:rsid w:val="008727DB"/>
    <w:rsid w:val="009851D5"/>
    <w:rsid w:val="009B625D"/>
    <w:rsid w:val="00BA50E4"/>
    <w:rsid w:val="00BA6BFD"/>
    <w:rsid w:val="00BC258E"/>
    <w:rsid w:val="00BD15FD"/>
    <w:rsid w:val="00F31672"/>
    <w:rsid w:val="00F44F60"/>
    <w:rsid w:val="00F92F5E"/>
    <w:rsid w:val="00FA5C7F"/>
    <w:rsid w:val="4EB0100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2017-12-04T08:12:00Z</dcterms:created>
  <dc:creator>Administrator</dc:creator>
  <cp:lastModifiedBy>07</cp:lastModifiedBy>
  <cp:lastPrinted>2017-12-04T08:15:00Z</cp:lastPrinted>
  <dcterms:modified xsi:type="dcterms:W3CDTF">2019-11-15T00:47:27Z</dcterms:modified>
  <dc:title>办理沙特签证客户信息资料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